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81/10</w:t>
      </w:r>
      <w:r>
        <w:rPr>
          <w:rFonts w:ascii="Times New Roman" w:hAnsi="Times New Roman"/>
          <w:sz w:val="28"/>
          <w:szCs w:val="28"/>
        </w:rPr>
        <w:t>72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Исмеловой Мерем Рашитовны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Исмеловой Мерем Рашитовны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Исмелову Мерем Рашитовну</w:t>
      </w:r>
      <w:r>
        <w:rPr>
          <w:color w:val="000000"/>
          <w:sz w:val="28"/>
          <w:szCs w:val="28"/>
        </w:rPr>
        <w:t xml:space="preserve">, 1986 года рождения, работающую в </w:t>
      </w:r>
      <w:r>
        <w:rPr>
          <w:color w:val="000000"/>
          <w:sz w:val="28"/>
          <w:szCs w:val="28"/>
        </w:rPr>
        <w:t>МБДОУ детский сад № 4 аула Урупского МО Успенский район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младшим воспитателем</w:t>
      </w:r>
      <w:r>
        <w:rPr>
          <w:color w:val="000000"/>
          <w:sz w:val="28"/>
          <w:szCs w:val="28"/>
        </w:rPr>
        <w:t xml:space="preserve">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30 июля 2025 года в  «17» часов «</w:t>
      </w:r>
      <w:r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Исмеловой Мерем Рашитовне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2</Pages>
  <Words>261</Words>
  <Characters>1857</Characters>
  <CharactersWithSpaces>2258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2025-08-03T11:09:48Z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